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276" w:rsidRDefault="00B439D8">
      <w:proofErr w:type="spellStart"/>
      <w:r>
        <w:t>Analisis</w:t>
      </w:r>
      <w:proofErr w:type="spellEnd"/>
      <w:r>
        <w:t xml:space="preserve"> </w:t>
      </w:r>
      <w:proofErr w:type="spellStart"/>
      <w:r>
        <w:t>Univariat</w:t>
      </w:r>
      <w:proofErr w:type="spellEnd"/>
      <w:r>
        <w:t xml:space="preserve"> Data </w:t>
      </w:r>
      <w:proofErr w:type="spellStart"/>
      <w:r>
        <w:t>Penelitian</w:t>
      </w:r>
      <w:proofErr w:type="spellEnd"/>
    </w:p>
    <w:p w:rsidR="00B439D8" w:rsidRPr="00B439D8" w:rsidRDefault="00B439D8" w:rsidP="00B439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9D8" w:rsidRPr="00B439D8" w:rsidRDefault="00B439D8" w:rsidP="00B439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851"/>
        <w:gridCol w:w="1163"/>
        <w:gridCol w:w="1025"/>
        <w:gridCol w:w="1392"/>
        <w:gridCol w:w="1469"/>
      </w:tblGrid>
      <w:tr w:rsidR="00B439D8" w:rsidRPr="00B439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B439D8">
              <w:rPr>
                <w:rFonts w:ascii="Arial" w:hAnsi="Arial" w:cs="Arial"/>
                <w:b/>
                <w:bCs/>
                <w:color w:val="010205"/>
              </w:rPr>
              <w:t>Preeklamsia</w:t>
            </w:r>
            <w:proofErr w:type="spellEnd"/>
          </w:p>
        </w:tc>
      </w:tr>
      <w:tr w:rsidR="00B439D8" w:rsidRPr="00B439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4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B439D8" w:rsidRPr="00B439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85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Preeklamsia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29.6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29.6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29.6</w:t>
            </w:r>
          </w:p>
        </w:tc>
      </w:tr>
      <w:tr w:rsidR="00B439D8" w:rsidRPr="00B439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preeklamsia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119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70.4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70.4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B439D8" w:rsidRPr="00B439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169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39D8" w:rsidRPr="00B439D8" w:rsidRDefault="00B439D8" w:rsidP="00B439D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439D8" w:rsidRPr="00B439D8" w:rsidRDefault="00B439D8" w:rsidP="00B439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2295"/>
        <w:gridCol w:w="1162"/>
        <w:gridCol w:w="1024"/>
        <w:gridCol w:w="1393"/>
        <w:gridCol w:w="1469"/>
      </w:tblGrid>
      <w:tr w:rsidR="00B439D8" w:rsidRPr="00B439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B439D8">
              <w:rPr>
                <w:rFonts w:ascii="Arial" w:hAnsi="Arial" w:cs="Arial"/>
                <w:b/>
                <w:bCs/>
                <w:color w:val="010205"/>
              </w:rPr>
              <w:t>Usia</w:t>
            </w:r>
            <w:proofErr w:type="spellEnd"/>
          </w:p>
        </w:tc>
      </w:tr>
      <w:tr w:rsidR="00B439D8" w:rsidRPr="00B439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2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B439D8" w:rsidRPr="00B439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29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Berisiko</w:t>
            </w:r>
            <w:proofErr w:type="spellEnd"/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 xml:space="preserve"> (&gt; 35 </w:t>
            </w:r>
            <w:proofErr w:type="spellStart"/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dan</w:t>
            </w:r>
            <w:proofErr w:type="spellEnd"/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 xml:space="preserve"> &lt; 20)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37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21.9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21.9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21.9</w:t>
            </w:r>
          </w:p>
        </w:tc>
      </w:tr>
      <w:tr w:rsidR="00B439D8" w:rsidRPr="00B439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risiko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132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78.1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78.1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B439D8" w:rsidRPr="00B439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169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39D8" w:rsidRPr="00B439D8" w:rsidRDefault="00B439D8" w:rsidP="00B439D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439D8" w:rsidRPr="00B439D8" w:rsidRDefault="00B439D8" w:rsidP="00B439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561"/>
        <w:gridCol w:w="1162"/>
        <w:gridCol w:w="1024"/>
        <w:gridCol w:w="1392"/>
        <w:gridCol w:w="1469"/>
      </w:tblGrid>
      <w:tr w:rsidR="00B439D8" w:rsidRPr="00B439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B439D8">
              <w:rPr>
                <w:rFonts w:ascii="Arial" w:hAnsi="Arial" w:cs="Arial"/>
                <w:b/>
                <w:bCs/>
                <w:color w:val="010205"/>
              </w:rPr>
              <w:t>Obesitas</w:t>
            </w:r>
            <w:proofErr w:type="spellEnd"/>
          </w:p>
        </w:tc>
      </w:tr>
      <w:tr w:rsidR="00B439D8" w:rsidRPr="00B439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4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B439D8" w:rsidRPr="00B439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5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Obesitas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91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53.8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53.8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53.8</w:t>
            </w:r>
          </w:p>
        </w:tc>
      </w:tr>
      <w:tr w:rsidR="00B439D8" w:rsidRPr="00B439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Obesitas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78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46.2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46.2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B439D8" w:rsidRPr="00B439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169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39D8" w:rsidRPr="00B439D8" w:rsidRDefault="00B439D8" w:rsidP="00B439D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439D8" w:rsidRPr="00B439D8" w:rsidRDefault="00B439D8" w:rsidP="00B439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2448"/>
        <w:gridCol w:w="1162"/>
        <w:gridCol w:w="1024"/>
        <w:gridCol w:w="1392"/>
        <w:gridCol w:w="1469"/>
      </w:tblGrid>
      <w:tr w:rsidR="00B439D8" w:rsidRPr="00B439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439D8">
              <w:rPr>
                <w:rFonts w:ascii="Arial" w:hAnsi="Arial" w:cs="Arial"/>
                <w:b/>
                <w:bCs/>
                <w:color w:val="010205"/>
              </w:rPr>
              <w:t xml:space="preserve">Status </w:t>
            </w:r>
            <w:proofErr w:type="spellStart"/>
            <w:r w:rsidRPr="00B439D8">
              <w:rPr>
                <w:rFonts w:ascii="Arial" w:hAnsi="Arial" w:cs="Arial"/>
                <w:b/>
                <w:bCs/>
                <w:color w:val="010205"/>
              </w:rPr>
              <w:t>Gravida</w:t>
            </w:r>
            <w:proofErr w:type="spellEnd"/>
          </w:p>
        </w:tc>
      </w:tr>
      <w:tr w:rsidR="00B439D8" w:rsidRPr="00B439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B439D8" w:rsidRPr="00B439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44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Berisiko</w:t>
            </w:r>
            <w:proofErr w:type="spellEnd"/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 xml:space="preserve"> (</w:t>
            </w:r>
            <w:proofErr w:type="spellStart"/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primigravida</w:t>
            </w:r>
            <w:proofErr w:type="spellEnd"/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dan</w:t>
            </w:r>
            <w:proofErr w:type="spellEnd"/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nulipara</w:t>
            </w:r>
            <w:proofErr w:type="spellEnd"/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58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34.3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34.3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34.3</w:t>
            </w:r>
          </w:p>
        </w:tc>
      </w:tr>
      <w:tr w:rsidR="00B439D8" w:rsidRPr="00B439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risiko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111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65.7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65.7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B439D8" w:rsidRPr="00B439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169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39D8" w:rsidRPr="00B439D8" w:rsidRDefault="00B439D8" w:rsidP="00B439D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439D8" w:rsidRDefault="00B439D8" w:rsidP="00B439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9D8" w:rsidRDefault="00B439D8" w:rsidP="00B439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9D8" w:rsidRDefault="00B439D8" w:rsidP="00B439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9D8" w:rsidRPr="00B439D8" w:rsidRDefault="00B439D8" w:rsidP="00B439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438"/>
        <w:gridCol w:w="1163"/>
        <w:gridCol w:w="1025"/>
        <w:gridCol w:w="1392"/>
        <w:gridCol w:w="1469"/>
      </w:tblGrid>
      <w:tr w:rsidR="00B439D8" w:rsidRPr="00B439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439D8">
              <w:rPr>
                <w:rFonts w:ascii="Arial" w:hAnsi="Arial" w:cs="Arial"/>
                <w:b/>
                <w:bCs/>
                <w:color w:val="010205"/>
              </w:rPr>
              <w:lastRenderedPageBreak/>
              <w:t>Anemia</w:t>
            </w:r>
          </w:p>
        </w:tc>
      </w:tr>
      <w:tr w:rsidR="00B439D8" w:rsidRPr="00B439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B439D8" w:rsidRPr="00B439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4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Anemia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55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32.5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32.5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32.5</w:t>
            </w:r>
          </w:p>
        </w:tc>
      </w:tr>
      <w:tr w:rsidR="00B439D8" w:rsidRPr="00B439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 xml:space="preserve"> anemia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114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67.5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67.5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B439D8" w:rsidRPr="00B439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169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39D8" w:rsidRPr="00B439D8" w:rsidRDefault="00B439D8" w:rsidP="00B439D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439D8" w:rsidRPr="00B439D8" w:rsidRDefault="00B439D8" w:rsidP="00B439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49"/>
        <w:gridCol w:w="1163"/>
        <w:gridCol w:w="1024"/>
        <w:gridCol w:w="1392"/>
        <w:gridCol w:w="1469"/>
      </w:tblGrid>
      <w:tr w:rsidR="00B439D8" w:rsidRPr="00B439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B439D8">
              <w:rPr>
                <w:rFonts w:ascii="Arial" w:hAnsi="Arial" w:cs="Arial"/>
                <w:b/>
                <w:bCs/>
                <w:color w:val="010205"/>
              </w:rPr>
              <w:t>Riwayat</w:t>
            </w:r>
            <w:proofErr w:type="spellEnd"/>
            <w:r w:rsidRPr="00B439D8">
              <w:rPr>
                <w:rFonts w:ascii="Arial" w:hAnsi="Arial" w:cs="Arial"/>
                <w:b/>
                <w:bCs/>
                <w:color w:val="010205"/>
              </w:rPr>
              <w:t xml:space="preserve"> </w:t>
            </w:r>
            <w:proofErr w:type="spellStart"/>
            <w:r w:rsidRPr="00B439D8">
              <w:rPr>
                <w:rFonts w:ascii="Arial" w:hAnsi="Arial" w:cs="Arial"/>
                <w:b/>
                <w:bCs/>
                <w:color w:val="010205"/>
              </w:rPr>
              <w:t>Hipertensi</w:t>
            </w:r>
            <w:proofErr w:type="spellEnd"/>
          </w:p>
        </w:tc>
      </w:tr>
      <w:tr w:rsidR="00B439D8" w:rsidRPr="00B439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B439D8" w:rsidRPr="00B439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4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Ya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7.1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7.1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7.1</w:t>
            </w:r>
          </w:p>
        </w:tc>
      </w:tr>
      <w:tr w:rsidR="00B439D8" w:rsidRPr="00B439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157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92.9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92.9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B439D8" w:rsidRPr="00B439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169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39D8" w:rsidRPr="00B439D8" w:rsidRDefault="00B439D8" w:rsidP="00B439D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439D8" w:rsidRPr="00B439D8" w:rsidRDefault="00B439D8" w:rsidP="00B439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49"/>
        <w:gridCol w:w="1163"/>
        <w:gridCol w:w="1024"/>
        <w:gridCol w:w="1392"/>
        <w:gridCol w:w="1469"/>
      </w:tblGrid>
      <w:tr w:rsidR="00B439D8" w:rsidRPr="00B439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B439D8">
              <w:rPr>
                <w:rFonts w:ascii="Arial" w:hAnsi="Arial" w:cs="Arial"/>
                <w:b/>
                <w:bCs/>
                <w:color w:val="010205"/>
              </w:rPr>
              <w:t>Kehamilan</w:t>
            </w:r>
            <w:proofErr w:type="spellEnd"/>
            <w:r w:rsidRPr="00B439D8">
              <w:rPr>
                <w:rFonts w:ascii="Arial" w:hAnsi="Arial" w:cs="Arial"/>
                <w:b/>
                <w:bCs/>
                <w:color w:val="010205"/>
              </w:rPr>
              <w:t xml:space="preserve"> </w:t>
            </w:r>
            <w:proofErr w:type="spellStart"/>
            <w:r w:rsidRPr="00B439D8">
              <w:rPr>
                <w:rFonts w:ascii="Arial" w:hAnsi="Arial" w:cs="Arial"/>
                <w:b/>
                <w:bCs/>
                <w:color w:val="010205"/>
              </w:rPr>
              <w:t>Kembar</w:t>
            </w:r>
            <w:proofErr w:type="spellEnd"/>
          </w:p>
        </w:tc>
      </w:tr>
      <w:tr w:rsidR="00B439D8" w:rsidRPr="00B439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B439D8" w:rsidRPr="00B439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4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Ya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</w:tr>
      <w:tr w:rsidR="00B439D8" w:rsidRPr="00B439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167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98.8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98.8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B439D8" w:rsidRPr="00B439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169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439D8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B439D8" w:rsidRPr="00B439D8" w:rsidRDefault="00B439D8" w:rsidP="00B43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39D8" w:rsidRPr="00B439D8" w:rsidRDefault="00B439D8" w:rsidP="00B439D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439D8" w:rsidRPr="00B439D8" w:rsidRDefault="00B439D8" w:rsidP="00B439D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439D8" w:rsidRDefault="00B439D8"/>
    <w:sectPr w:rsidR="00B43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9D8"/>
    <w:rsid w:val="00397A47"/>
    <w:rsid w:val="00B439D8"/>
    <w:rsid w:val="00FD1A29"/>
    <w:rsid w:val="00FD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2024-02-04T15:16:00Z</dcterms:created>
  <dcterms:modified xsi:type="dcterms:W3CDTF">2024-02-04T15:19:00Z</dcterms:modified>
</cp:coreProperties>
</file>